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A7" w:rsidRDefault="005E42A7" w:rsidP="00016E27">
      <w:pPr>
        <w:contextualSpacing/>
        <w:jc w:val="both"/>
        <w:rPr>
          <w:b/>
        </w:rPr>
      </w:pPr>
    </w:p>
    <w:p w:rsidR="007A515A" w:rsidRPr="007A515A" w:rsidRDefault="00B835B0" w:rsidP="005E42A7">
      <w:pPr>
        <w:contextualSpacing/>
        <w:jc w:val="both"/>
        <w:rPr>
          <w:b/>
        </w:rPr>
      </w:pPr>
      <w:r>
        <w:rPr>
          <w:b/>
        </w:rPr>
        <w:t xml:space="preserve">Find the product of the following </w:t>
      </w:r>
      <w:r w:rsidR="002C020F">
        <w:rPr>
          <w:b/>
        </w:rPr>
        <w:t>special cases</w:t>
      </w:r>
    </w:p>
    <w:p w:rsidR="007A515A" w:rsidRDefault="007A515A" w:rsidP="005E42A7">
      <w:pPr>
        <w:contextualSpacing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A515A" w:rsidTr="00E31C50">
        <w:tc>
          <w:tcPr>
            <w:tcW w:w="5508" w:type="dxa"/>
          </w:tcPr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b/>
                <w:sz w:val="24"/>
                <w:szCs w:val="24"/>
              </w:rPr>
              <w:t>1.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(x-3)</m:t>
              </m:r>
            </m:oMath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</w:pPr>
          </w:p>
        </w:tc>
        <w:tc>
          <w:tcPr>
            <w:tcW w:w="5508" w:type="dxa"/>
          </w:tcPr>
          <w:p w:rsidR="007A515A" w:rsidRDefault="007A515A" w:rsidP="008A0F19">
            <w:pPr>
              <w:contextualSpacing/>
              <w:jc w:val="both"/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2.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(x-5)</m:t>
                </m:r>
              </m:oMath>
            </m:oMathPara>
          </w:p>
        </w:tc>
      </w:tr>
      <w:tr w:rsidR="007A515A" w:rsidTr="00E31C50">
        <w:tc>
          <w:tcPr>
            <w:tcW w:w="5508" w:type="dxa"/>
          </w:tcPr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>3</w:t>
            </w:r>
            <w:r>
              <w:rPr>
                <w:rFonts w:eastAsiaTheme="minorEastAsia"/>
                <w:b/>
                <w:sz w:val="24"/>
                <w:szCs w:val="24"/>
              </w:rPr>
              <w:t>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x-4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y)</m:t>
              </m:r>
            </m:oMath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</w:pPr>
          </w:p>
        </w:tc>
        <w:tc>
          <w:tcPr>
            <w:tcW w:w="5508" w:type="dxa"/>
          </w:tcPr>
          <w:p w:rsidR="007A515A" w:rsidRDefault="007A515A" w:rsidP="008A0F19">
            <w:pPr>
              <w:contextualSpacing/>
              <w:jc w:val="both"/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4.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y+2)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7A515A" w:rsidTr="00E31C50">
        <w:tc>
          <w:tcPr>
            <w:tcW w:w="5508" w:type="dxa"/>
          </w:tcPr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5.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x-y)(12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x+y)</m:t>
              </m:r>
            </m:oMath>
            <w:r w:rsidRPr="00E57639">
              <w:rPr>
                <w:rFonts w:eastAsiaTheme="minorEastAsia"/>
                <w:b/>
                <w:sz w:val="24"/>
                <w:szCs w:val="24"/>
              </w:rPr>
              <w:tab/>
            </w: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</w:pPr>
          </w:p>
        </w:tc>
        <w:tc>
          <w:tcPr>
            <w:tcW w:w="5508" w:type="dxa"/>
          </w:tcPr>
          <w:p w:rsidR="007A515A" w:rsidRDefault="007A515A" w:rsidP="00B835B0">
            <w:pPr>
              <w:contextualSpacing/>
              <w:jc w:val="both"/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6.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(3+14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7A515A" w:rsidTr="00E31C50">
        <w:tc>
          <w:tcPr>
            <w:tcW w:w="5508" w:type="dxa"/>
          </w:tcPr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7.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(x-1) </m:t>
              </m:r>
            </m:oMath>
            <w:r w:rsidRPr="00E57639">
              <w:rPr>
                <w:rFonts w:eastAsiaTheme="minorEastAsia"/>
                <w:b/>
                <w:sz w:val="24"/>
                <w:szCs w:val="24"/>
              </w:rPr>
              <w:tab/>
            </w: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7A515A" w:rsidRDefault="007A515A" w:rsidP="005E42A7">
            <w:pPr>
              <w:contextualSpacing/>
              <w:jc w:val="both"/>
            </w:pPr>
          </w:p>
        </w:tc>
        <w:tc>
          <w:tcPr>
            <w:tcW w:w="5508" w:type="dxa"/>
          </w:tcPr>
          <w:p w:rsidR="007A515A" w:rsidRDefault="007A515A" w:rsidP="002C020F">
            <w:pPr>
              <w:contextualSpacing/>
              <w:jc w:val="both"/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8.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x+9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B835B0" w:rsidTr="00E31C50">
        <w:tc>
          <w:tcPr>
            <w:tcW w:w="5508" w:type="dxa"/>
          </w:tcPr>
          <w:p w:rsidR="00B835B0" w:rsidRPr="00E57639" w:rsidRDefault="00B835B0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9.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(x-2)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B835B0" w:rsidRDefault="00060F73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10.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x+3)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Pr="00E5763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2C020F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lastRenderedPageBreak/>
              <w:t>11.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a+3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12.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a-b)</m:t>
              </m:r>
            </m:oMath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2C020F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13.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x-4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14.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(10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x+3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y)</m:t>
              </m:r>
            </m:oMath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15.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16.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z-9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z+9)</m:t>
              </m:r>
            </m:oMath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17.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xy-3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xy+3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x)</m:t>
              </m:r>
            </m:oMath>
          </w:p>
        </w:tc>
        <w:tc>
          <w:tcPr>
            <w:tcW w:w="5508" w:type="dxa"/>
          </w:tcPr>
          <w:p w:rsidR="008A0F19" w:rsidRDefault="008A0F19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18.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(5a-6)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C54750" w:rsidRDefault="00C54750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C54750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19.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b+3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b-3)</m:t>
              </m:r>
            </m:oMath>
          </w:p>
        </w:tc>
        <w:tc>
          <w:tcPr>
            <w:tcW w:w="5508" w:type="dxa"/>
          </w:tcPr>
          <w:p w:rsidR="008A0F19" w:rsidRDefault="008A0F19" w:rsidP="002646AD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20.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8A0F19" w:rsidTr="00E31C50"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8A0F19" w:rsidTr="00E31C50"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8A0F19" w:rsidRDefault="008A0F19" w:rsidP="008A0F19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</w:tbl>
    <w:p w:rsidR="007A515A" w:rsidRPr="00A908A6" w:rsidRDefault="007A515A" w:rsidP="005E42A7">
      <w:pPr>
        <w:contextualSpacing/>
        <w:jc w:val="both"/>
      </w:pPr>
    </w:p>
    <w:p w:rsidR="005E42A7" w:rsidRPr="00E57639" w:rsidRDefault="005E42A7" w:rsidP="005E42A7">
      <w:pPr>
        <w:spacing w:line="480" w:lineRule="auto"/>
        <w:contextualSpacing/>
        <w:jc w:val="both"/>
        <w:rPr>
          <w:rFonts w:eastAsiaTheme="minorEastAsia"/>
          <w:b/>
          <w:sz w:val="24"/>
          <w:szCs w:val="24"/>
        </w:rPr>
      </w:pP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 xml:space="preserve"> </w:t>
      </w:r>
    </w:p>
    <w:p w:rsidR="005E42A7" w:rsidRDefault="005E42A7" w:rsidP="005E42A7">
      <w:pPr>
        <w:spacing w:line="480" w:lineRule="auto"/>
        <w:contextualSpacing/>
        <w:jc w:val="both"/>
        <w:rPr>
          <w:rFonts w:eastAsiaTheme="minorEastAsia"/>
          <w:b/>
          <w:sz w:val="24"/>
          <w:szCs w:val="24"/>
        </w:rPr>
      </w:pPr>
    </w:p>
    <w:p w:rsidR="005A508E" w:rsidRDefault="005E42A7" w:rsidP="005E42A7">
      <w:pPr>
        <w:spacing w:line="480" w:lineRule="auto"/>
        <w:contextualSpacing/>
        <w:jc w:val="both"/>
        <w:rPr>
          <w:rFonts w:eastAsiaTheme="minorEastAsia"/>
          <w:b/>
          <w:sz w:val="24"/>
          <w:szCs w:val="24"/>
        </w:rPr>
      </w:pP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  <w:r w:rsidRPr="00E57639">
        <w:rPr>
          <w:rFonts w:eastAsiaTheme="minorEastAsia"/>
          <w:b/>
          <w:sz w:val="24"/>
          <w:szCs w:val="24"/>
        </w:rPr>
        <w:tab/>
      </w:r>
    </w:p>
    <w:p w:rsidR="00060F73" w:rsidRDefault="00060F73" w:rsidP="005E42A7">
      <w:pPr>
        <w:spacing w:line="480" w:lineRule="auto"/>
        <w:contextualSpacing/>
        <w:jc w:val="both"/>
        <w:rPr>
          <w:rFonts w:eastAsiaTheme="minorEastAsia"/>
          <w:b/>
          <w:sz w:val="24"/>
          <w:szCs w:val="24"/>
        </w:rPr>
      </w:pPr>
    </w:p>
    <w:p w:rsidR="00060F73" w:rsidRDefault="00060F73" w:rsidP="00060F73">
      <w:pPr>
        <w:contextualSpacing/>
        <w:jc w:val="both"/>
        <w:rPr>
          <w:b/>
          <w:color w:val="0070C0"/>
        </w:rPr>
      </w:pPr>
      <w:r w:rsidRPr="00060F73">
        <w:rPr>
          <w:b/>
          <w:color w:val="0070C0"/>
        </w:rPr>
        <w:lastRenderedPageBreak/>
        <w:t>Answer:</w:t>
      </w:r>
    </w:p>
    <w:p w:rsidR="0009515A" w:rsidRPr="007A515A" w:rsidRDefault="0009515A" w:rsidP="0009515A">
      <w:pPr>
        <w:contextualSpacing/>
        <w:jc w:val="both"/>
        <w:rPr>
          <w:b/>
        </w:rPr>
      </w:pPr>
      <w:r>
        <w:rPr>
          <w:b/>
        </w:rPr>
        <w:t>Find the product of the following special cases</w:t>
      </w:r>
    </w:p>
    <w:p w:rsidR="0009515A" w:rsidRDefault="0009515A" w:rsidP="0009515A">
      <w:pPr>
        <w:contextualSpacing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b/>
                <w:sz w:val="24"/>
                <w:szCs w:val="24"/>
              </w:rPr>
              <w:t>1.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(x-3)</m:t>
              </m:r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-9</m:t>
                </m:r>
              </m:oMath>
            </m:oMathPara>
          </w:p>
          <w:p w:rsidR="0009515A" w:rsidRDefault="0009515A" w:rsidP="00BD2962">
            <w:pPr>
              <w:contextualSpacing/>
              <w:jc w:val="both"/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2.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(x-5)</m:t>
                </m:r>
              </m:oMath>
            </m:oMathPara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Pr="0009515A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(5)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3B58C7" w:rsidP="0009515A">
            <w:pPr>
              <w:contextualSpacing/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-25</m:t>
                </m:r>
              </m:oMath>
            </m:oMathPara>
          </w:p>
          <w:p w:rsidR="004D360A" w:rsidRDefault="004D360A" w:rsidP="0009515A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4D360A" w:rsidRPr="0009515A" w:rsidRDefault="004D360A" w:rsidP="0009515A">
            <w:pPr>
              <w:contextualSpacing/>
              <w:jc w:val="both"/>
              <w:rPr>
                <w:b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>3</w:t>
            </w:r>
            <w:r>
              <w:rPr>
                <w:rFonts w:eastAsiaTheme="minorEastAsia"/>
                <w:b/>
                <w:sz w:val="24"/>
                <w:szCs w:val="24"/>
              </w:rPr>
              <w:t>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x-4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y)</m:t>
              </m:r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Pr="0009515A" w:rsidRDefault="0009515A" w:rsidP="00BD2962">
            <w:pPr>
              <w:contextualSpacing/>
              <w:jc w:val="both"/>
              <w:rPr>
                <w:rFonts w:ascii="Cambria Math" w:eastAsiaTheme="minorEastAsia" w:hAnsi="Cambria Math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BD2962">
            <w:pPr>
              <w:contextualSpacing/>
              <w:jc w:val="both"/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4.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y+2)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y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09515A">
            <w:pPr>
              <w:contextualSpacing/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+24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y+4</m:t>
                </m:r>
              </m:oMath>
            </m:oMathPara>
          </w:p>
          <w:p w:rsidR="004D360A" w:rsidRDefault="004D360A" w:rsidP="0009515A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4D360A" w:rsidRPr="0009515A" w:rsidRDefault="004D360A" w:rsidP="0009515A">
            <w:pPr>
              <w:contextualSpacing/>
              <w:jc w:val="both"/>
              <w:rPr>
                <w:b/>
              </w:rPr>
            </w:pPr>
          </w:p>
        </w:tc>
      </w:tr>
      <w:tr w:rsidR="0009515A" w:rsidTr="00BD2962">
        <w:tc>
          <w:tcPr>
            <w:tcW w:w="5508" w:type="dxa"/>
          </w:tcPr>
          <w:p w:rsidR="000B002E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5.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x-y)(12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x+y)</m:t>
              </m:r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9515A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144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BD2962">
            <w:pPr>
              <w:contextualSpacing/>
              <w:jc w:val="both"/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6.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(3+14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(14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09515A">
            <w:pPr>
              <w:contextualSpacing/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9+84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y+196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4D360A" w:rsidRDefault="004D360A" w:rsidP="0009515A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4D360A" w:rsidRPr="0009515A" w:rsidRDefault="004D360A" w:rsidP="0009515A">
            <w:pPr>
              <w:contextualSpacing/>
              <w:jc w:val="both"/>
              <w:rPr>
                <w:b/>
              </w:rPr>
            </w:pPr>
          </w:p>
        </w:tc>
      </w:tr>
      <w:tr w:rsidR="0009515A" w:rsidTr="00BD2962">
        <w:tc>
          <w:tcPr>
            <w:tcW w:w="5508" w:type="dxa"/>
          </w:tcPr>
          <w:p w:rsidR="000B002E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7.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(x-1) </m:t>
              </m:r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9515A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(1)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09515A" w:rsidRPr="00E57639">
              <w:rPr>
                <w:rFonts w:eastAsiaTheme="minorEastAsia"/>
                <w:b/>
                <w:sz w:val="24"/>
                <w:szCs w:val="24"/>
              </w:rPr>
              <w:tab/>
            </w:r>
          </w:p>
          <w:p w:rsidR="0009515A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-1</m:t>
                </m:r>
              </m:oMath>
            </m:oMathPara>
          </w:p>
          <w:p w:rsidR="0009515A" w:rsidRDefault="0009515A" w:rsidP="00BD2962">
            <w:pPr>
              <w:contextualSpacing/>
              <w:jc w:val="both"/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E57639">
              <w:rPr>
                <w:rFonts w:eastAsiaTheme="minorEastAsia"/>
                <w:b/>
                <w:sz w:val="24"/>
                <w:szCs w:val="24"/>
              </w:rPr>
              <w:t xml:space="preserve">8.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x+9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0B002E" w:rsidRDefault="000B002E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0B002E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(9)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3B58C7" w:rsidP="0009515A">
            <w:pPr>
              <w:contextualSpacing/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+18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x+81</m:t>
                </m:r>
              </m:oMath>
            </m:oMathPara>
          </w:p>
          <w:p w:rsidR="004D360A" w:rsidRDefault="004D360A" w:rsidP="0009515A">
            <w:pPr>
              <w:contextualSpacing/>
              <w:jc w:val="both"/>
              <w:rPr>
                <w:rFonts w:eastAsiaTheme="minorEastAsia"/>
                <w:b/>
              </w:rPr>
            </w:pPr>
          </w:p>
          <w:p w:rsidR="004D360A" w:rsidRPr="0009515A" w:rsidRDefault="004D360A" w:rsidP="0009515A">
            <w:pPr>
              <w:contextualSpacing/>
              <w:jc w:val="both"/>
              <w:rPr>
                <w:b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9.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(x-2)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913C5" w:rsidRDefault="00E913C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E913C5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3B58C7" w:rsidP="0009515A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x+4</m:t>
                </m:r>
              </m:oMath>
            </m:oMathPara>
          </w:p>
          <w:p w:rsidR="00E913C5" w:rsidRPr="00E57639" w:rsidRDefault="00E913C5" w:rsidP="0009515A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10.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x+3)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913C5" w:rsidRDefault="00E913C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E913C5" w:rsidRDefault="003B58C7" w:rsidP="00E913C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x+9</m:t>
                </m:r>
              </m:oMath>
            </m:oMathPara>
          </w:p>
          <w:p w:rsidR="004D360A" w:rsidRDefault="004D360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09515A" w:rsidRPr="00E57639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11.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a+3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913C5" w:rsidRDefault="00E913C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E913C5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ab+9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E913C5" w:rsidRDefault="00E913C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E913C5" w:rsidRDefault="00E913C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12.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a-b)</m:t>
              </m:r>
            </m:oMath>
          </w:p>
          <w:p w:rsidR="00E913C5" w:rsidRDefault="00E913C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E913C5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BF682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4D360A" w:rsidRDefault="004D360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13.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x-4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913C5" w:rsidRDefault="00E913C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E913C5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w:bookmarkStart w:id="0" w:name="_GoBack"/>
                    <w:bookmarkEnd w:id="0"/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-16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xy+16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14.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(10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x+3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y)</m:t>
              </m:r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BF682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100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15.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(2x+4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+16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xy+16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BD2962" w:rsidRDefault="00BD2962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lastRenderedPageBreak/>
              <w:t>16.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z-9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z+9)</m:t>
              </m:r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z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(9)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BF682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-81</m:t>
                </m:r>
              </m:oMath>
            </m:oMathPara>
          </w:p>
          <w:p w:rsidR="004D360A" w:rsidRDefault="004D360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lastRenderedPageBreak/>
              <w:t>17.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xy-3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xy+3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x)</m:t>
              </m:r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xy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18.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a-6)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(6)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515A" w:rsidRDefault="00BF6825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-60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a+36</m:t>
                </m:r>
              </m:oMath>
            </m:oMathPara>
          </w:p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  <w:p w:rsidR="004D360A" w:rsidRDefault="004D360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09515A" w:rsidTr="00BD2962"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19.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b+3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b-3)</m:t>
              </m:r>
            </m:oMath>
          </w:p>
          <w:p w:rsidR="00BD2962" w:rsidRDefault="00BD2962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Answer:</w:t>
            </w:r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-9</m:t>
                </m:r>
              </m:oMath>
            </m:oMathPara>
          </w:p>
        </w:tc>
        <w:tc>
          <w:tcPr>
            <w:tcW w:w="5508" w:type="dxa"/>
          </w:tcPr>
          <w:p w:rsidR="0009515A" w:rsidRDefault="0009515A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20.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BD2962" w:rsidRDefault="003B58C7" w:rsidP="00BD2962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r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F6825" w:rsidRDefault="00BF6825" w:rsidP="00BF6825">
            <w:pPr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+24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rp+4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p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C54750" w:rsidRPr="00060F73" w:rsidRDefault="00C54750" w:rsidP="0009515A">
      <w:pPr>
        <w:contextualSpacing/>
        <w:jc w:val="both"/>
        <w:rPr>
          <w:b/>
          <w:color w:val="0070C0"/>
        </w:rPr>
      </w:pPr>
    </w:p>
    <w:sectPr w:rsidR="00C54750" w:rsidRPr="00060F73" w:rsidSect="00C14D1E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C7" w:rsidRDefault="003B58C7" w:rsidP="00C14D1E">
      <w:pPr>
        <w:spacing w:after="0"/>
      </w:pPr>
      <w:r>
        <w:separator/>
      </w:r>
    </w:p>
  </w:endnote>
  <w:endnote w:type="continuationSeparator" w:id="0">
    <w:p w:rsidR="003B58C7" w:rsidRDefault="003B58C7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962" w:rsidRDefault="00BD2962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58C7">
          <w:fldChar w:fldCharType="begin"/>
        </w:r>
        <w:r w:rsidR="003B58C7">
          <w:instrText xml:space="preserve"> PAGE   \* MERGEFORMAT </w:instrText>
        </w:r>
        <w:r w:rsidR="003B58C7">
          <w:fldChar w:fldCharType="separate"/>
        </w:r>
        <w:r w:rsidR="003E4DB0">
          <w:rPr>
            <w:noProof/>
          </w:rPr>
          <w:t>4</w:t>
        </w:r>
        <w:r w:rsidR="003B58C7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C7" w:rsidRDefault="003B58C7" w:rsidP="00C14D1E">
      <w:pPr>
        <w:spacing w:after="0"/>
      </w:pPr>
      <w:r>
        <w:separator/>
      </w:r>
    </w:p>
  </w:footnote>
  <w:footnote w:type="continuationSeparator" w:id="0">
    <w:p w:rsidR="003B58C7" w:rsidRDefault="003B58C7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962" w:rsidRPr="00C14D1E" w:rsidRDefault="00BD2962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BD2962" w:rsidRPr="00C14D1E" w:rsidRDefault="00BD2962" w:rsidP="00C14D1E">
    <w:pPr>
      <w:pStyle w:val="Header"/>
      <w:tabs>
        <w:tab w:val="clear" w:pos="9360"/>
      </w:tabs>
      <w:rPr>
        <w:rFonts w:ascii="Calibri" w:hAnsi="Calibri"/>
      </w:rPr>
    </w:pPr>
    <w:r>
      <w:rPr>
        <w:rFonts w:ascii="Calibri" w:eastAsia="Calibri" w:hAnsi="Calibri" w:cs="Times New Roman"/>
        <w:b/>
        <w:sz w:val="40"/>
      </w:rPr>
      <w:t xml:space="preserve">Multiplying Special Cases </w:t>
    </w:r>
    <w:r w:rsidRPr="00C14D1E"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006"/>
    <w:multiLevelType w:val="hybridMultilevel"/>
    <w:tmpl w:val="0DDE61C8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53D50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07F9E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616B2"/>
    <w:multiLevelType w:val="hybridMultilevel"/>
    <w:tmpl w:val="A328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718D8"/>
    <w:multiLevelType w:val="hybridMultilevel"/>
    <w:tmpl w:val="8EAE2D02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E441D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3F2F"/>
    <w:rsid w:val="00014652"/>
    <w:rsid w:val="00014B89"/>
    <w:rsid w:val="00016E20"/>
    <w:rsid w:val="00016E27"/>
    <w:rsid w:val="00024B45"/>
    <w:rsid w:val="0003032B"/>
    <w:rsid w:val="00033338"/>
    <w:rsid w:val="00033461"/>
    <w:rsid w:val="00046B82"/>
    <w:rsid w:val="00060F73"/>
    <w:rsid w:val="00065C03"/>
    <w:rsid w:val="0007431E"/>
    <w:rsid w:val="0008506F"/>
    <w:rsid w:val="00092171"/>
    <w:rsid w:val="00094329"/>
    <w:rsid w:val="0009515A"/>
    <w:rsid w:val="00095D01"/>
    <w:rsid w:val="000A1CFB"/>
    <w:rsid w:val="000A20AA"/>
    <w:rsid w:val="000A26EC"/>
    <w:rsid w:val="000A4BC6"/>
    <w:rsid w:val="000B002E"/>
    <w:rsid w:val="000B029E"/>
    <w:rsid w:val="000B4651"/>
    <w:rsid w:val="000F36F2"/>
    <w:rsid w:val="0010199C"/>
    <w:rsid w:val="00114367"/>
    <w:rsid w:val="001204AA"/>
    <w:rsid w:val="00130E2E"/>
    <w:rsid w:val="001358D1"/>
    <w:rsid w:val="001371EF"/>
    <w:rsid w:val="001430C0"/>
    <w:rsid w:val="00147B0E"/>
    <w:rsid w:val="001807C2"/>
    <w:rsid w:val="00181B5A"/>
    <w:rsid w:val="00195976"/>
    <w:rsid w:val="001A0994"/>
    <w:rsid w:val="001B37BA"/>
    <w:rsid w:val="001B7D2E"/>
    <w:rsid w:val="001B7E29"/>
    <w:rsid w:val="001C0FC8"/>
    <w:rsid w:val="001C7142"/>
    <w:rsid w:val="001D0DFA"/>
    <w:rsid w:val="001D189D"/>
    <w:rsid w:val="001E0E80"/>
    <w:rsid w:val="001F5FB0"/>
    <w:rsid w:val="002109D3"/>
    <w:rsid w:val="002135AE"/>
    <w:rsid w:val="00220FBE"/>
    <w:rsid w:val="00256D7C"/>
    <w:rsid w:val="002646AD"/>
    <w:rsid w:val="002820CC"/>
    <w:rsid w:val="00284411"/>
    <w:rsid w:val="0028523D"/>
    <w:rsid w:val="00287226"/>
    <w:rsid w:val="002971AF"/>
    <w:rsid w:val="002B3227"/>
    <w:rsid w:val="002C020F"/>
    <w:rsid w:val="002C2AD4"/>
    <w:rsid w:val="002C3D86"/>
    <w:rsid w:val="002E3EF0"/>
    <w:rsid w:val="002E483E"/>
    <w:rsid w:val="002F01AD"/>
    <w:rsid w:val="002F38B7"/>
    <w:rsid w:val="00307CA2"/>
    <w:rsid w:val="003203D1"/>
    <w:rsid w:val="003210B5"/>
    <w:rsid w:val="00321ADC"/>
    <w:rsid w:val="00324B77"/>
    <w:rsid w:val="00326E93"/>
    <w:rsid w:val="00327CE7"/>
    <w:rsid w:val="0033227E"/>
    <w:rsid w:val="00347812"/>
    <w:rsid w:val="00347969"/>
    <w:rsid w:val="00353046"/>
    <w:rsid w:val="00353057"/>
    <w:rsid w:val="00354CC9"/>
    <w:rsid w:val="003610C8"/>
    <w:rsid w:val="003633F3"/>
    <w:rsid w:val="00365D2E"/>
    <w:rsid w:val="003716E5"/>
    <w:rsid w:val="0037379B"/>
    <w:rsid w:val="00373D75"/>
    <w:rsid w:val="00373EBD"/>
    <w:rsid w:val="00381902"/>
    <w:rsid w:val="0038422B"/>
    <w:rsid w:val="003A0C23"/>
    <w:rsid w:val="003B4F1B"/>
    <w:rsid w:val="003B55A4"/>
    <w:rsid w:val="003B58C7"/>
    <w:rsid w:val="003B6BD1"/>
    <w:rsid w:val="003D2ADF"/>
    <w:rsid w:val="003E0972"/>
    <w:rsid w:val="003E0D43"/>
    <w:rsid w:val="003E1F51"/>
    <w:rsid w:val="003E4DB0"/>
    <w:rsid w:val="0040015E"/>
    <w:rsid w:val="004040D5"/>
    <w:rsid w:val="0040538D"/>
    <w:rsid w:val="00412749"/>
    <w:rsid w:val="004128DE"/>
    <w:rsid w:val="00441A10"/>
    <w:rsid w:val="00444A32"/>
    <w:rsid w:val="004461F0"/>
    <w:rsid w:val="00447FA8"/>
    <w:rsid w:val="00466662"/>
    <w:rsid w:val="00466969"/>
    <w:rsid w:val="00475CA9"/>
    <w:rsid w:val="0048343E"/>
    <w:rsid w:val="004865C9"/>
    <w:rsid w:val="00492336"/>
    <w:rsid w:val="004A7593"/>
    <w:rsid w:val="004B3A15"/>
    <w:rsid w:val="004C159A"/>
    <w:rsid w:val="004C478F"/>
    <w:rsid w:val="004D360A"/>
    <w:rsid w:val="004E000D"/>
    <w:rsid w:val="0050060D"/>
    <w:rsid w:val="00506B1A"/>
    <w:rsid w:val="0051572F"/>
    <w:rsid w:val="00522339"/>
    <w:rsid w:val="00534AB8"/>
    <w:rsid w:val="00536349"/>
    <w:rsid w:val="00541153"/>
    <w:rsid w:val="00551115"/>
    <w:rsid w:val="00551678"/>
    <w:rsid w:val="00560F62"/>
    <w:rsid w:val="00564B9D"/>
    <w:rsid w:val="0056647C"/>
    <w:rsid w:val="005665B8"/>
    <w:rsid w:val="005A08FC"/>
    <w:rsid w:val="005A1CE2"/>
    <w:rsid w:val="005A508E"/>
    <w:rsid w:val="005B513C"/>
    <w:rsid w:val="005B7DC9"/>
    <w:rsid w:val="005C1F61"/>
    <w:rsid w:val="005C4B30"/>
    <w:rsid w:val="005C559C"/>
    <w:rsid w:val="005D35BC"/>
    <w:rsid w:val="005D7A91"/>
    <w:rsid w:val="005E0544"/>
    <w:rsid w:val="005E42A7"/>
    <w:rsid w:val="005F1F3A"/>
    <w:rsid w:val="005F7787"/>
    <w:rsid w:val="0060249C"/>
    <w:rsid w:val="0061691C"/>
    <w:rsid w:val="0062166B"/>
    <w:rsid w:val="0064208D"/>
    <w:rsid w:val="0064279E"/>
    <w:rsid w:val="006503A8"/>
    <w:rsid w:val="0065417F"/>
    <w:rsid w:val="0065534E"/>
    <w:rsid w:val="00655465"/>
    <w:rsid w:val="00655658"/>
    <w:rsid w:val="00664314"/>
    <w:rsid w:val="006669E1"/>
    <w:rsid w:val="0067506A"/>
    <w:rsid w:val="006843D3"/>
    <w:rsid w:val="00691A24"/>
    <w:rsid w:val="00696969"/>
    <w:rsid w:val="00697BA7"/>
    <w:rsid w:val="006B2FCB"/>
    <w:rsid w:val="006D17A4"/>
    <w:rsid w:val="006E010E"/>
    <w:rsid w:val="0070630C"/>
    <w:rsid w:val="0070702C"/>
    <w:rsid w:val="007076BE"/>
    <w:rsid w:val="007145F1"/>
    <w:rsid w:val="007210C4"/>
    <w:rsid w:val="00731625"/>
    <w:rsid w:val="007333D1"/>
    <w:rsid w:val="00737A3F"/>
    <w:rsid w:val="0074320A"/>
    <w:rsid w:val="00750B0F"/>
    <w:rsid w:val="0075449F"/>
    <w:rsid w:val="00772538"/>
    <w:rsid w:val="0077567B"/>
    <w:rsid w:val="00776824"/>
    <w:rsid w:val="007866DB"/>
    <w:rsid w:val="007931E4"/>
    <w:rsid w:val="007A4A09"/>
    <w:rsid w:val="007A515A"/>
    <w:rsid w:val="007B0FA2"/>
    <w:rsid w:val="007C7172"/>
    <w:rsid w:val="007D2420"/>
    <w:rsid w:val="007D4B34"/>
    <w:rsid w:val="007E4C86"/>
    <w:rsid w:val="007F7D0F"/>
    <w:rsid w:val="00803BCF"/>
    <w:rsid w:val="008200F3"/>
    <w:rsid w:val="00821B34"/>
    <w:rsid w:val="00823F69"/>
    <w:rsid w:val="00826A37"/>
    <w:rsid w:val="00841E84"/>
    <w:rsid w:val="0084584E"/>
    <w:rsid w:val="008521F9"/>
    <w:rsid w:val="0086149B"/>
    <w:rsid w:val="00876827"/>
    <w:rsid w:val="00880741"/>
    <w:rsid w:val="00881731"/>
    <w:rsid w:val="0088469D"/>
    <w:rsid w:val="008915EB"/>
    <w:rsid w:val="008A0F19"/>
    <w:rsid w:val="008A1B76"/>
    <w:rsid w:val="008B3D8F"/>
    <w:rsid w:val="008C3019"/>
    <w:rsid w:val="008C6D9E"/>
    <w:rsid w:val="008D0113"/>
    <w:rsid w:val="008D1971"/>
    <w:rsid w:val="008D236A"/>
    <w:rsid w:val="008D40CC"/>
    <w:rsid w:val="008D6579"/>
    <w:rsid w:val="009007E8"/>
    <w:rsid w:val="00907291"/>
    <w:rsid w:val="00915017"/>
    <w:rsid w:val="00927030"/>
    <w:rsid w:val="00930364"/>
    <w:rsid w:val="0093272F"/>
    <w:rsid w:val="00934190"/>
    <w:rsid w:val="00937490"/>
    <w:rsid w:val="00943784"/>
    <w:rsid w:val="00945FA4"/>
    <w:rsid w:val="009565C8"/>
    <w:rsid w:val="00957CBE"/>
    <w:rsid w:val="009620CD"/>
    <w:rsid w:val="00967AE3"/>
    <w:rsid w:val="009A3CE5"/>
    <w:rsid w:val="009A55F5"/>
    <w:rsid w:val="009B31B2"/>
    <w:rsid w:val="009B48C7"/>
    <w:rsid w:val="009B4906"/>
    <w:rsid w:val="009C2EA3"/>
    <w:rsid w:val="009D36DE"/>
    <w:rsid w:val="009D4882"/>
    <w:rsid w:val="009D6860"/>
    <w:rsid w:val="009E5E0A"/>
    <w:rsid w:val="009E60ED"/>
    <w:rsid w:val="009F2208"/>
    <w:rsid w:val="009F3B6E"/>
    <w:rsid w:val="009F3DDE"/>
    <w:rsid w:val="009F6E31"/>
    <w:rsid w:val="00A01E54"/>
    <w:rsid w:val="00A052F1"/>
    <w:rsid w:val="00A110C4"/>
    <w:rsid w:val="00A13A26"/>
    <w:rsid w:val="00A1714B"/>
    <w:rsid w:val="00A35BEC"/>
    <w:rsid w:val="00A403CF"/>
    <w:rsid w:val="00A50750"/>
    <w:rsid w:val="00A52E49"/>
    <w:rsid w:val="00A6216C"/>
    <w:rsid w:val="00A7149F"/>
    <w:rsid w:val="00A75E58"/>
    <w:rsid w:val="00A77BC9"/>
    <w:rsid w:val="00A908A6"/>
    <w:rsid w:val="00A947CF"/>
    <w:rsid w:val="00AA2E20"/>
    <w:rsid w:val="00AA5915"/>
    <w:rsid w:val="00AA6866"/>
    <w:rsid w:val="00AB7432"/>
    <w:rsid w:val="00AC0046"/>
    <w:rsid w:val="00AC0310"/>
    <w:rsid w:val="00AC1A3D"/>
    <w:rsid w:val="00AC5B75"/>
    <w:rsid w:val="00AC5F3B"/>
    <w:rsid w:val="00AE1CD6"/>
    <w:rsid w:val="00AE704F"/>
    <w:rsid w:val="00AF1EDC"/>
    <w:rsid w:val="00B06BEF"/>
    <w:rsid w:val="00B1170B"/>
    <w:rsid w:val="00B12767"/>
    <w:rsid w:val="00B22228"/>
    <w:rsid w:val="00B227A0"/>
    <w:rsid w:val="00B22B92"/>
    <w:rsid w:val="00B354AC"/>
    <w:rsid w:val="00B364E2"/>
    <w:rsid w:val="00B37981"/>
    <w:rsid w:val="00B573E6"/>
    <w:rsid w:val="00B57F6D"/>
    <w:rsid w:val="00B60B31"/>
    <w:rsid w:val="00B60EC7"/>
    <w:rsid w:val="00B63630"/>
    <w:rsid w:val="00B65FBD"/>
    <w:rsid w:val="00B673A8"/>
    <w:rsid w:val="00B72DE6"/>
    <w:rsid w:val="00B74ABB"/>
    <w:rsid w:val="00B7763D"/>
    <w:rsid w:val="00B82837"/>
    <w:rsid w:val="00B835B0"/>
    <w:rsid w:val="00B86E05"/>
    <w:rsid w:val="00B93D6D"/>
    <w:rsid w:val="00B960A9"/>
    <w:rsid w:val="00BA1DD7"/>
    <w:rsid w:val="00BA2E83"/>
    <w:rsid w:val="00BB0887"/>
    <w:rsid w:val="00BB2E4A"/>
    <w:rsid w:val="00BD2962"/>
    <w:rsid w:val="00BD66BC"/>
    <w:rsid w:val="00BE07E6"/>
    <w:rsid w:val="00BE23BE"/>
    <w:rsid w:val="00BE5E4D"/>
    <w:rsid w:val="00BE5F9C"/>
    <w:rsid w:val="00BF142F"/>
    <w:rsid w:val="00BF2331"/>
    <w:rsid w:val="00BF5069"/>
    <w:rsid w:val="00BF6825"/>
    <w:rsid w:val="00C00FF3"/>
    <w:rsid w:val="00C04DA1"/>
    <w:rsid w:val="00C07AAC"/>
    <w:rsid w:val="00C14D1E"/>
    <w:rsid w:val="00C16DAA"/>
    <w:rsid w:val="00C216B8"/>
    <w:rsid w:val="00C2544C"/>
    <w:rsid w:val="00C25EE6"/>
    <w:rsid w:val="00C271F6"/>
    <w:rsid w:val="00C35BCF"/>
    <w:rsid w:val="00C42C82"/>
    <w:rsid w:val="00C44843"/>
    <w:rsid w:val="00C4486D"/>
    <w:rsid w:val="00C46BFD"/>
    <w:rsid w:val="00C521E8"/>
    <w:rsid w:val="00C531D7"/>
    <w:rsid w:val="00C54750"/>
    <w:rsid w:val="00C559F3"/>
    <w:rsid w:val="00C62FB6"/>
    <w:rsid w:val="00C63C73"/>
    <w:rsid w:val="00C72E8E"/>
    <w:rsid w:val="00C73E8B"/>
    <w:rsid w:val="00C745E3"/>
    <w:rsid w:val="00C9327F"/>
    <w:rsid w:val="00C9431A"/>
    <w:rsid w:val="00CA553E"/>
    <w:rsid w:val="00CA5A75"/>
    <w:rsid w:val="00CB1423"/>
    <w:rsid w:val="00CB2C6A"/>
    <w:rsid w:val="00CC3B29"/>
    <w:rsid w:val="00CC519D"/>
    <w:rsid w:val="00CC6AED"/>
    <w:rsid w:val="00CD6497"/>
    <w:rsid w:val="00CD7087"/>
    <w:rsid w:val="00CE5BE9"/>
    <w:rsid w:val="00CE6075"/>
    <w:rsid w:val="00CE6BAE"/>
    <w:rsid w:val="00CF059B"/>
    <w:rsid w:val="00CF0EA7"/>
    <w:rsid w:val="00CF6C4D"/>
    <w:rsid w:val="00D02BA1"/>
    <w:rsid w:val="00D04410"/>
    <w:rsid w:val="00D23868"/>
    <w:rsid w:val="00D41757"/>
    <w:rsid w:val="00D811C9"/>
    <w:rsid w:val="00D84514"/>
    <w:rsid w:val="00D93826"/>
    <w:rsid w:val="00D9454F"/>
    <w:rsid w:val="00DC109D"/>
    <w:rsid w:val="00DD4E22"/>
    <w:rsid w:val="00DE2323"/>
    <w:rsid w:val="00DF38A6"/>
    <w:rsid w:val="00E01891"/>
    <w:rsid w:val="00E10350"/>
    <w:rsid w:val="00E106DA"/>
    <w:rsid w:val="00E1126B"/>
    <w:rsid w:val="00E17A1C"/>
    <w:rsid w:val="00E31C50"/>
    <w:rsid w:val="00E321BC"/>
    <w:rsid w:val="00E4476F"/>
    <w:rsid w:val="00E516E4"/>
    <w:rsid w:val="00E53B34"/>
    <w:rsid w:val="00E57639"/>
    <w:rsid w:val="00E66069"/>
    <w:rsid w:val="00E71A01"/>
    <w:rsid w:val="00E760A6"/>
    <w:rsid w:val="00E913C5"/>
    <w:rsid w:val="00E95627"/>
    <w:rsid w:val="00E97521"/>
    <w:rsid w:val="00EB0B5F"/>
    <w:rsid w:val="00EC04DE"/>
    <w:rsid w:val="00EE4696"/>
    <w:rsid w:val="00EE58AE"/>
    <w:rsid w:val="00EE7A59"/>
    <w:rsid w:val="00EF42B3"/>
    <w:rsid w:val="00EF4D9A"/>
    <w:rsid w:val="00F01696"/>
    <w:rsid w:val="00F02B85"/>
    <w:rsid w:val="00F03EE8"/>
    <w:rsid w:val="00F05FB3"/>
    <w:rsid w:val="00F07240"/>
    <w:rsid w:val="00F106F0"/>
    <w:rsid w:val="00F10A0D"/>
    <w:rsid w:val="00F2167C"/>
    <w:rsid w:val="00F26A4C"/>
    <w:rsid w:val="00F31CAE"/>
    <w:rsid w:val="00F356D7"/>
    <w:rsid w:val="00F401AD"/>
    <w:rsid w:val="00F42B1A"/>
    <w:rsid w:val="00F82CB0"/>
    <w:rsid w:val="00F87588"/>
    <w:rsid w:val="00F90377"/>
    <w:rsid w:val="00F9345B"/>
    <w:rsid w:val="00F9720C"/>
    <w:rsid w:val="00FA34F3"/>
    <w:rsid w:val="00FB3F85"/>
    <w:rsid w:val="00FB5C48"/>
    <w:rsid w:val="00FB5D7E"/>
    <w:rsid w:val="00FB5F06"/>
    <w:rsid w:val="00FD2D3C"/>
    <w:rsid w:val="00FD7136"/>
    <w:rsid w:val="00FE1A10"/>
    <w:rsid w:val="00FE5319"/>
    <w:rsid w:val="00FF0CB4"/>
    <w:rsid w:val="00FF1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1891"/>
    <w:rPr>
      <w:color w:val="808080"/>
    </w:rPr>
  </w:style>
  <w:style w:type="table" w:styleId="TableGrid">
    <w:name w:val="Table Grid"/>
    <w:basedOn w:val="TableNormal"/>
    <w:uiPriority w:val="59"/>
    <w:rsid w:val="00E018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8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431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1891"/>
    <w:rPr>
      <w:color w:val="808080"/>
    </w:rPr>
  </w:style>
  <w:style w:type="table" w:styleId="TableGrid">
    <w:name w:val="Table Grid"/>
    <w:basedOn w:val="TableNormal"/>
    <w:uiPriority w:val="59"/>
    <w:rsid w:val="00E018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8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431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24</cp:revision>
  <cp:lastPrinted>2017-02-04T14:52:00Z</cp:lastPrinted>
  <dcterms:created xsi:type="dcterms:W3CDTF">2017-02-02T03:24:00Z</dcterms:created>
  <dcterms:modified xsi:type="dcterms:W3CDTF">2017-04-01T08:52:00Z</dcterms:modified>
</cp:coreProperties>
</file>